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A1" w:rsidRDefault="00670DA1" w:rsidP="00670DA1">
      <w:pPr>
        <w:pStyle w:val="ldpealkiri"/>
        <w:rPr>
          <w:rFonts w:ascii="Cambria" w:hAnsi="Cambria"/>
          <w:sz w:val="24"/>
          <w:lang w:val="en-US"/>
        </w:rPr>
      </w:pPr>
    </w:p>
    <w:p w:rsidR="00670DA1" w:rsidRDefault="00670DA1" w:rsidP="00670DA1">
      <w:pPr>
        <w:pStyle w:val="Pealkiri4"/>
        <w:ind w:left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LIITUMISAVALDUS</w:t>
      </w: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pStyle w:val="Pealkiri4"/>
        <w:ind w:left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 Andmed organisatsiooni kohta</w:t>
      </w:r>
    </w:p>
    <w:p w:rsidR="00670DA1" w:rsidRDefault="00670DA1" w:rsidP="00670DA1">
      <w:pPr>
        <w:rPr>
          <w:rFonts w:ascii="Cambria" w:hAnsi="Cambria"/>
        </w:rPr>
      </w:pPr>
    </w:p>
    <w:p w:rsidR="00670DA1" w:rsidRDefault="00670DA1" w:rsidP="00670DA1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Organisatsiooni logo:</w:t>
      </w:r>
    </w:p>
    <w:p w:rsidR="00670DA1" w:rsidRDefault="00670DA1" w:rsidP="00670DA1">
      <w:pPr>
        <w:rPr>
          <w:rFonts w:ascii="Cambria" w:hAnsi="Cambria"/>
        </w:rPr>
      </w:pP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Organisatsiooni nimi eesti keeles: 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Organisatsiooni nimi inglise keeles: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Organisatsiooni nimi vene keeles: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Registrikood: </w:t>
      </w:r>
    </w:p>
    <w:p w:rsidR="00670DA1" w:rsidRDefault="00670DA1" w:rsidP="00670DA1">
      <w:pPr>
        <w:tabs>
          <w:tab w:val="left" w:pos="4220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Esmase registreerimise kuupäev: 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Aadress (Postiaadress ja juriidiline aadress kui erineb eelmisest): 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Telefon: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E-post: 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Kodulehekülg: 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Tegevjuht (</w:t>
      </w:r>
      <w:r>
        <w:rPr>
          <w:rFonts w:ascii="Cambria" w:hAnsi="Cambria"/>
          <w:iCs/>
          <w:lang w:val="et-EE"/>
        </w:rPr>
        <w:t>nimi ja ametinimetus</w:t>
      </w:r>
      <w:r>
        <w:rPr>
          <w:rFonts w:ascii="Cambria" w:hAnsi="Cambria"/>
          <w:lang w:val="et-EE"/>
        </w:rPr>
        <w:t>):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Juhatuse/nõukogu esimees: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Kontaktisik </w:t>
      </w:r>
      <w:proofErr w:type="spellStart"/>
      <w:r>
        <w:rPr>
          <w:rFonts w:ascii="Cambria" w:hAnsi="Cambria"/>
          <w:lang w:val="et-EE"/>
        </w:rPr>
        <w:t>AKÜ-le</w:t>
      </w:r>
      <w:proofErr w:type="spellEnd"/>
      <w:r>
        <w:rPr>
          <w:rFonts w:ascii="Cambria" w:hAnsi="Cambria"/>
          <w:lang w:val="et-EE"/>
        </w:rPr>
        <w:t xml:space="preserve"> (nimi ja ametinimetus):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Kontaktisiku telefon: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Kontaktisiku E-post: 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Milliseid e-posti aadresse soovite oma organisatsioonist panna AKÜ listidesse?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a) liikmete infolist (ainult AKÜ liikmetele mõeldud info):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b) üldine infolist (kõigile huvilistele mõeldud info):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Liikmete arv (üksikisikud või organisatsioonid?):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Töötajate arv:</w:t>
      </w: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Olulisemad rahastusallikad: </w:t>
      </w: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Majandusaasta aruannete link kodulehel: </w:t>
      </w: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pStyle w:val="Pealkiri4"/>
        <w:ind w:left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 Organisatsiooni missioon ja tegevused</w:t>
      </w:r>
    </w:p>
    <w:p w:rsidR="00670DA1" w:rsidRDefault="00670DA1" w:rsidP="00670DA1">
      <w:pPr>
        <w:rPr>
          <w:rFonts w:ascii="Cambria" w:hAnsi="Cambria"/>
        </w:rPr>
      </w:pPr>
    </w:p>
    <w:p w:rsidR="00670DA1" w:rsidRDefault="00670DA1" w:rsidP="00670DA1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1) Missioon:</w:t>
      </w:r>
    </w:p>
    <w:p w:rsidR="00670DA1" w:rsidRDefault="00670DA1" w:rsidP="00670DA1">
      <w:pPr>
        <w:rPr>
          <w:rFonts w:ascii="Cambria" w:hAnsi="Cambria"/>
          <w:lang w:val="et-EE"/>
        </w:rPr>
      </w:pPr>
    </w:p>
    <w:p w:rsidR="00670DA1" w:rsidRDefault="00670DA1" w:rsidP="00670DA1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2) Sihtrühm:</w:t>
      </w: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tabs>
          <w:tab w:val="left" w:leader="dot" w:pos="8789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3) Geograafiline tegevuspiirkond (Eestis ja mujal maailmas): </w:t>
      </w:r>
    </w:p>
    <w:p w:rsidR="00670DA1" w:rsidRDefault="00670DA1" w:rsidP="00670DA1">
      <w:pPr>
        <w:tabs>
          <w:tab w:val="left" w:pos="-720"/>
        </w:tabs>
        <w:rPr>
          <w:rFonts w:ascii="Cambria" w:hAnsi="Cambria"/>
          <w:smallCaps/>
          <w:lang w:val="et-EE"/>
        </w:rPr>
      </w:pPr>
    </w:p>
    <w:p w:rsidR="00670DA1" w:rsidRDefault="00670DA1" w:rsidP="00670DA1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3) Tegevusvaldkonnad:</w:t>
      </w:r>
    </w:p>
    <w:p w:rsidR="00670DA1" w:rsidRDefault="00670DA1" w:rsidP="00670DA1">
      <w:pPr>
        <w:rPr>
          <w:rFonts w:ascii="Cambria" w:hAnsi="Cambria"/>
          <w:lang w:val="et-EE"/>
        </w:rPr>
      </w:pPr>
    </w:p>
    <w:p w:rsidR="00670DA1" w:rsidRDefault="00670DA1" w:rsidP="00670DA1">
      <w:pPr>
        <w:rPr>
          <w:rFonts w:ascii="Cambria" w:hAnsi="Cambria"/>
          <w:i/>
          <w:iCs/>
          <w:lang w:val="et-EE"/>
        </w:rPr>
      </w:pPr>
      <w:r>
        <w:rPr>
          <w:rFonts w:ascii="Cambria" w:hAnsi="Cambria"/>
          <w:lang w:val="et-EE"/>
        </w:rPr>
        <w:lastRenderedPageBreak/>
        <w:t>4) Käimasolevate projektide link kodulehel:</w:t>
      </w:r>
    </w:p>
    <w:p w:rsidR="00670DA1" w:rsidRDefault="00670DA1" w:rsidP="00670DA1">
      <w:pPr>
        <w:rPr>
          <w:rFonts w:ascii="Cambria" w:hAnsi="Cambria"/>
          <w:i/>
          <w:iCs/>
          <w:lang w:val="et-EE"/>
        </w:rPr>
      </w:pP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pStyle w:val="Pealkiri4"/>
        <w:ind w:left="-850" w:firstLine="850"/>
        <w:jc w:val="left"/>
        <w:rPr>
          <w:rFonts w:ascii="Cambria" w:hAnsi="Cambria"/>
          <w:b w:val="0"/>
          <w:bCs/>
          <w:sz w:val="24"/>
        </w:rPr>
      </w:pPr>
      <w:r>
        <w:rPr>
          <w:rFonts w:ascii="Cambria" w:hAnsi="Cambria"/>
          <w:sz w:val="24"/>
        </w:rPr>
        <w:t xml:space="preserve">III Kuulumine teistesse organisatsioonidesse </w:t>
      </w:r>
      <w:r>
        <w:rPr>
          <w:rFonts w:ascii="Cambria" w:hAnsi="Cambria"/>
          <w:b w:val="0"/>
          <w:sz w:val="24"/>
        </w:rPr>
        <w:t>(</w:t>
      </w:r>
      <w:r>
        <w:rPr>
          <w:rFonts w:ascii="Cambria" w:hAnsi="Cambria"/>
          <w:b w:val="0"/>
          <w:bCs/>
          <w:sz w:val="24"/>
        </w:rPr>
        <w:t xml:space="preserve">kohalikud, rahvusvahelised) </w:t>
      </w:r>
    </w:p>
    <w:p w:rsidR="00670DA1" w:rsidRDefault="00670DA1" w:rsidP="00670DA1">
      <w:pPr>
        <w:ind w:left="-850"/>
        <w:rPr>
          <w:rFonts w:ascii="Cambria" w:hAnsi="Cambria"/>
          <w:bCs/>
          <w:lang w:val="et-EE"/>
        </w:rPr>
      </w:pPr>
      <w:r>
        <w:rPr>
          <w:rFonts w:ascii="Cambria" w:hAnsi="Cambria"/>
          <w:bCs/>
          <w:lang w:val="et-EE"/>
        </w:rPr>
        <w:t xml:space="preserve"> </w:t>
      </w: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pStyle w:val="Pealkiri9"/>
        <w:rPr>
          <w:rFonts w:ascii="Cambria" w:hAnsi="Cambria"/>
        </w:rPr>
      </w:pPr>
      <w:r>
        <w:rPr>
          <w:rFonts w:ascii="Cambria" w:hAnsi="Cambria"/>
        </w:rPr>
        <w:t xml:space="preserve">IV Seos </w:t>
      </w:r>
      <w:proofErr w:type="spellStart"/>
      <w:r>
        <w:rPr>
          <w:rFonts w:ascii="Cambria" w:hAnsi="Cambria"/>
        </w:rPr>
        <w:t>AKÜ-ga</w:t>
      </w:r>
      <w:proofErr w:type="spellEnd"/>
    </w:p>
    <w:p w:rsidR="00670DA1" w:rsidRDefault="00670DA1" w:rsidP="00670DA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overflowPunct w:val="0"/>
        <w:autoSpaceDE w:val="0"/>
        <w:autoSpaceDN w:val="0"/>
        <w:adjustRightInd w:val="0"/>
        <w:spacing w:line="276" w:lineRule="atLeast"/>
        <w:ind w:left="360"/>
        <w:rPr>
          <w:rFonts w:ascii="Cambria" w:hAnsi="Cambria"/>
        </w:rPr>
      </w:pPr>
      <w:proofErr w:type="spellStart"/>
      <w:r>
        <w:rPr>
          <w:rFonts w:ascii="Cambria" w:hAnsi="Cambria"/>
        </w:rPr>
        <w:t>Miks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soovite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liituda</w:t>
      </w:r>
      <w:proofErr w:type="spellEnd"/>
      <w:r>
        <w:rPr>
          <w:rFonts w:ascii="Cambria" w:hAnsi="Cambria"/>
        </w:rPr>
        <w:t xml:space="preserve"> AKÜ-</w:t>
      </w:r>
      <w:proofErr w:type="spellStart"/>
      <w:r>
        <w:rPr>
          <w:rFonts w:ascii="Cambria" w:hAnsi="Cambria"/>
        </w:rPr>
        <w:t>ga</w:t>
      </w:r>
      <w:proofErr w:type="spellEnd"/>
      <w:r>
        <w:rPr>
          <w:rFonts w:ascii="Cambria" w:hAnsi="Cambria"/>
        </w:rPr>
        <w:t>?</w:t>
      </w:r>
    </w:p>
    <w:p w:rsidR="00670DA1" w:rsidRDefault="00670DA1" w:rsidP="00670DA1">
      <w:pPr>
        <w:ind w:left="360"/>
        <w:rPr>
          <w:rFonts w:ascii="Cambria" w:hAnsi="Cambria"/>
        </w:rPr>
      </w:pPr>
    </w:p>
    <w:p w:rsidR="00670DA1" w:rsidRDefault="00670DA1" w:rsidP="00670DA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overflowPunct w:val="0"/>
        <w:autoSpaceDE w:val="0"/>
        <w:autoSpaceDN w:val="0"/>
        <w:adjustRightInd w:val="0"/>
        <w:spacing w:line="276" w:lineRule="atLeast"/>
        <w:ind w:left="360"/>
        <w:rPr>
          <w:rFonts w:ascii="Cambria" w:hAnsi="Cambria"/>
        </w:rPr>
      </w:pPr>
      <w:proofErr w:type="spellStart"/>
      <w:r>
        <w:rPr>
          <w:rFonts w:ascii="Cambria" w:hAnsi="Cambria"/>
        </w:rPr>
        <w:t>Mis</w:t>
      </w:r>
      <w:proofErr w:type="spellEnd"/>
      <w:r>
        <w:rPr>
          <w:rFonts w:ascii="Cambria" w:hAnsi="Cambria"/>
        </w:rPr>
        <w:t xml:space="preserve"> on </w:t>
      </w:r>
      <w:proofErr w:type="spellStart"/>
      <w:r>
        <w:rPr>
          <w:rFonts w:ascii="Cambria" w:hAnsi="Cambria"/>
        </w:rPr>
        <w:t>teie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organisatsiooni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peamised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vajadused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koolitus</w:t>
      </w:r>
      <w:proofErr w:type="spellEnd"/>
      <w:r>
        <w:rPr>
          <w:rFonts w:ascii="Cambria" w:hAnsi="Cambria"/>
        </w:rPr>
        <w:t xml:space="preserve"> ja </w:t>
      </w:r>
      <w:proofErr w:type="spellStart"/>
      <w:r>
        <w:rPr>
          <w:rFonts w:ascii="Cambria" w:hAnsi="Cambria"/>
        </w:rPr>
        <w:t>informatsioon</w:t>
      </w:r>
      <w:proofErr w:type="spellEnd"/>
      <w:r>
        <w:rPr>
          <w:rFonts w:ascii="Cambria" w:hAnsi="Cambria"/>
        </w:rPr>
        <w:t xml:space="preserve">)? </w:t>
      </w:r>
    </w:p>
    <w:p w:rsidR="00670DA1" w:rsidRDefault="00670DA1" w:rsidP="00670DA1">
      <w:pPr>
        <w:rPr>
          <w:rFonts w:ascii="Cambria" w:hAnsi="Cambria"/>
        </w:rPr>
      </w:pPr>
    </w:p>
    <w:p w:rsidR="00670DA1" w:rsidRDefault="00670DA1" w:rsidP="00670DA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overflowPunct w:val="0"/>
        <w:autoSpaceDE w:val="0"/>
        <w:autoSpaceDN w:val="0"/>
        <w:adjustRightInd w:val="0"/>
        <w:spacing w:line="276" w:lineRule="atLeast"/>
        <w:ind w:left="360"/>
        <w:rPr>
          <w:rFonts w:ascii="Cambria" w:hAnsi="Cambria"/>
        </w:rPr>
      </w:pPr>
      <w:proofErr w:type="spellStart"/>
      <w:r>
        <w:rPr>
          <w:rFonts w:ascii="Cambria" w:hAnsi="Cambria"/>
        </w:rPr>
        <w:t>Mis</w:t>
      </w:r>
      <w:proofErr w:type="spellEnd"/>
      <w:r>
        <w:rPr>
          <w:rFonts w:ascii="Cambria" w:hAnsi="Cambria"/>
        </w:rPr>
        <w:t xml:space="preserve"> on </w:t>
      </w:r>
      <w:proofErr w:type="spellStart"/>
      <w:r>
        <w:rPr>
          <w:rFonts w:ascii="Cambria" w:hAnsi="Cambria"/>
        </w:rPr>
        <w:t>teie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organisatsiooni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ekspertiisi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valdkonnad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eelkõige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seoses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arengukoostöö</w:t>
      </w:r>
      <w:proofErr w:type="spellEnd"/>
      <w:r>
        <w:rPr>
          <w:rFonts w:ascii="Cambria" w:hAnsi="Cambria"/>
        </w:rPr>
        <w:t xml:space="preserve"> ja/</w:t>
      </w:r>
      <w:proofErr w:type="spellStart"/>
      <w:r>
        <w:rPr>
          <w:rFonts w:ascii="Cambria" w:hAnsi="Cambria"/>
        </w:rPr>
        <w:t>või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maailmaharidusega</w:t>
      </w:r>
      <w:proofErr w:type="spellEnd"/>
      <w:r>
        <w:rPr>
          <w:rFonts w:ascii="Cambria" w:hAnsi="Cambria"/>
        </w:rPr>
        <w:t>)?</w:t>
      </w:r>
    </w:p>
    <w:p w:rsidR="00670DA1" w:rsidRDefault="00670DA1" w:rsidP="00670DA1">
      <w:pPr>
        <w:pBdr>
          <w:bottom w:val="single" w:sz="12" w:space="1" w:color="auto"/>
        </w:pBdr>
        <w:tabs>
          <w:tab w:val="left" w:leader="dot" w:pos="8789"/>
        </w:tabs>
        <w:rPr>
          <w:rFonts w:ascii="Cambria" w:hAnsi="Cambria"/>
          <w:lang w:val="et-EE"/>
        </w:rPr>
      </w:pPr>
    </w:p>
    <w:p w:rsidR="00670DA1" w:rsidRDefault="00670DA1" w:rsidP="00670DA1">
      <w:pPr>
        <w:rPr>
          <w:rFonts w:ascii="Cambria" w:hAnsi="Cambria"/>
          <w:sz w:val="20"/>
          <w:lang w:val="de-DE"/>
        </w:rPr>
      </w:pPr>
    </w:p>
    <w:p w:rsidR="00670DA1" w:rsidRDefault="00670DA1" w:rsidP="00670DA1">
      <w:pPr>
        <w:rPr>
          <w:rFonts w:ascii="Cambria" w:hAnsi="Cambria"/>
        </w:rPr>
      </w:pPr>
    </w:p>
    <w:p w:rsidR="00670DA1" w:rsidRDefault="00670DA1" w:rsidP="00670DA1">
      <w:pPr>
        <w:pStyle w:val="Pis"/>
        <w:spacing w:line="240" w:lineRule="auto"/>
        <w:ind w:left="-709"/>
        <w:rPr>
          <w:rFonts w:ascii="Cambria" w:hAnsi="Cambria"/>
          <w:sz w:val="24"/>
          <w:lang w:val="et-EE"/>
        </w:rPr>
      </w:pPr>
    </w:p>
    <w:p w:rsidR="00670DA1" w:rsidRDefault="00670DA1" w:rsidP="00670DA1">
      <w:pPr>
        <w:pStyle w:val="Pis"/>
        <w:spacing w:line="240" w:lineRule="auto"/>
        <w:jc w:val="center"/>
        <w:rPr>
          <w:rFonts w:ascii="Cambria" w:hAnsi="Cambria"/>
          <w:sz w:val="24"/>
          <w:lang w:val="et-EE"/>
        </w:rPr>
      </w:pPr>
    </w:p>
    <w:p w:rsidR="00670DA1" w:rsidRDefault="00670DA1" w:rsidP="00670DA1">
      <w:pPr>
        <w:pStyle w:val="Pis"/>
        <w:spacing w:line="240" w:lineRule="auto"/>
        <w:jc w:val="center"/>
        <w:rPr>
          <w:rFonts w:ascii="Cambria" w:hAnsi="Cambria"/>
          <w:sz w:val="24"/>
          <w:lang w:val="et-EE"/>
        </w:rPr>
      </w:pPr>
    </w:p>
    <w:p w:rsidR="00670DA1" w:rsidRDefault="00670DA1" w:rsidP="00670DA1">
      <w:pPr>
        <w:pStyle w:val="Pis"/>
        <w:spacing w:line="240" w:lineRule="auto"/>
        <w:jc w:val="center"/>
        <w:rPr>
          <w:rFonts w:ascii="Cambria" w:hAnsi="Cambria"/>
          <w:sz w:val="24"/>
          <w:lang w:val="et-EE"/>
        </w:rPr>
      </w:pPr>
    </w:p>
    <w:p w:rsidR="00670DA1" w:rsidRDefault="00670DA1" w:rsidP="00670DA1">
      <w:pPr>
        <w:pStyle w:val="Pis"/>
        <w:spacing w:line="240" w:lineRule="auto"/>
        <w:jc w:val="center"/>
        <w:rPr>
          <w:rFonts w:ascii="Cambria" w:hAnsi="Cambria"/>
          <w:sz w:val="24"/>
          <w:lang w:val="et-EE"/>
        </w:rPr>
      </w:pPr>
    </w:p>
    <w:p w:rsidR="00670DA1" w:rsidRDefault="00670DA1" w:rsidP="00670DA1">
      <w:pPr>
        <w:pStyle w:val="Pis"/>
        <w:spacing w:line="240" w:lineRule="auto"/>
        <w:rPr>
          <w:rFonts w:ascii="Cambria" w:hAnsi="Cambria"/>
          <w:sz w:val="24"/>
          <w:lang w:val="et-EE"/>
        </w:rPr>
      </w:pPr>
      <w:bookmarkStart w:id="0" w:name="_GoBack"/>
      <w:bookmarkEnd w:id="0"/>
    </w:p>
    <w:p w:rsidR="00670DA1" w:rsidRDefault="00670DA1" w:rsidP="00670DA1">
      <w:pPr>
        <w:pStyle w:val="Pis"/>
        <w:spacing w:line="240" w:lineRule="auto"/>
        <w:ind w:left="-709" w:firstLine="709"/>
        <w:rPr>
          <w:rFonts w:ascii="Cambria" w:hAnsi="Cambria"/>
          <w:sz w:val="24"/>
          <w:lang w:val="et-EE"/>
        </w:rPr>
      </w:pPr>
      <w:r>
        <w:rPr>
          <w:rFonts w:ascii="Cambria" w:hAnsi="Cambria"/>
          <w:sz w:val="24"/>
          <w:lang w:val="et-EE"/>
        </w:rPr>
        <w:t>AVALDUSE TÄITJA NIMI:</w:t>
      </w:r>
    </w:p>
    <w:p w:rsidR="00670DA1" w:rsidRDefault="00670DA1" w:rsidP="00670DA1">
      <w:pPr>
        <w:pStyle w:val="Pis"/>
        <w:spacing w:line="240" w:lineRule="auto"/>
        <w:ind w:left="-709" w:firstLine="709"/>
        <w:rPr>
          <w:rFonts w:ascii="Cambria" w:hAnsi="Cambria"/>
          <w:sz w:val="24"/>
          <w:lang w:val="et-EE"/>
        </w:rPr>
      </w:pPr>
    </w:p>
    <w:p w:rsidR="00670DA1" w:rsidRDefault="00670DA1" w:rsidP="00670DA1">
      <w:pPr>
        <w:pStyle w:val="Pis"/>
        <w:spacing w:line="240" w:lineRule="auto"/>
        <w:ind w:left="-709" w:firstLine="709"/>
        <w:rPr>
          <w:rFonts w:ascii="Cambria" w:hAnsi="Cambria"/>
          <w:sz w:val="24"/>
          <w:lang w:val="et-EE"/>
        </w:rPr>
      </w:pPr>
    </w:p>
    <w:p w:rsidR="00670DA1" w:rsidRDefault="00670DA1" w:rsidP="00670DA1">
      <w:pPr>
        <w:pStyle w:val="Pis"/>
        <w:spacing w:line="240" w:lineRule="auto"/>
        <w:ind w:left="-709" w:firstLine="709"/>
        <w:rPr>
          <w:rFonts w:ascii="Cambria" w:hAnsi="Cambria"/>
          <w:sz w:val="24"/>
          <w:lang w:val="et-EE"/>
        </w:rPr>
      </w:pPr>
      <w:r>
        <w:rPr>
          <w:rFonts w:ascii="Cambria" w:hAnsi="Cambria"/>
          <w:sz w:val="24"/>
          <w:lang w:val="et-EE"/>
        </w:rPr>
        <w:t>KUUPÄEV:</w:t>
      </w:r>
    </w:p>
    <w:p w:rsidR="007C3E4A" w:rsidRDefault="007C3E4A">
      <w:pPr>
        <w:pStyle w:val="Default"/>
        <w:tabs>
          <w:tab w:val="center" w:pos="4680"/>
          <w:tab w:val="right" w:pos="9360"/>
        </w:tabs>
        <w:ind w:right="278"/>
        <w:rPr>
          <w:rFonts w:ascii="Cronos Pro" w:eastAsia="Cronos Pro" w:hAnsi="Cronos Pro" w:cs="Cronos Pro"/>
          <w:color w:val="929292"/>
        </w:rPr>
      </w:pPr>
    </w:p>
    <w:sectPr w:rsidR="007C3E4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11A" w:rsidRDefault="00B5611A">
      <w:r>
        <w:separator/>
      </w:r>
    </w:p>
  </w:endnote>
  <w:endnote w:type="continuationSeparator" w:id="0">
    <w:p w:rsidR="00B5611A" w:rsidRDefault="00B5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ronos Pr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E4A" w:rsidRDefault="00B5611A">
    <w:pPr>
      <w:pStyle w:val="HeaderFooter"/>
      <w:tabs>
        <w:tab w:val="clear" w:pos="9020"/>
        <w:tab w:val="center" w:pos="4819"/>
        <w:tab w:val="right" w:pos="9638"/>
      </w:tabs>
      <w:rPr>
        <w:rFonts w:ascii="Cronos Pro" w:hAnsi="Cronos Pro"/>
        <w:color w:val="929292"/>
        <w:sz w:val="22"/>
        <w:szCs w:val="22"/>
      </w:rPr>
    </w:pPr>
    <w:r>
      <w:rPr>
        <w:rFonts w:ascii="Cronos Pro" w:hAnsi="Cronos Pro"/>
        <w:color w:val="929292"/>
        <w:sz w:val="22"/>
        <w:szCs w:val="22"/>
      </w:rPr>
      <w:tab/>
    </w:r>
    <w:r>
      <w:rPr>
        <w:rFonts w:ascii="Cronos Pro" w:hAnsi="Cronos Pro"/>
        <w:noProof/>
        <w:color w:val="929292"/>
        <w:sz w:val="22"/>
        <w:szCs w:val="22"/>
      </w:rPr>
      <mc:AlternateContent>
        <mc:Choice Requires="wps">
          <w:drawing>
            <wp:inline distT="0" distB="0" distL="0" distR="0">
              <wp:extent cx="6120056" cy="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56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_x0000_s1026" style="visibility:visible;width:481.9pt;height:0.0pt;">
              <v:fill on="f"/>
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</v:line>
          </w:pict>
        </mc:Fallback>
      </mc:AlternateContent>
    </w:r>
  </w:p>
  <w:p w:rsidR="007C3E4A" w:rsidRDefault="007C3E4A">
    <w:pPr>
      <w:pStyle w:val="HeaderFooter"/>
      <w:tabs>
        <w:tab w:val="clear" w:pos="9020"/>
        <w:tab w:val="center" w:pos="4819"/>
        <w:tab w:val="right" w:pos="9638"/>
      </w:tabs>
      <w:rPr>
        <w:rFonts w:ascii="Cronos Pro" w:hAnsi="Cronos Pro"/>
        <w:color w:val="929292"/>
        <w:sz w:val="22"/>
        <w:szCs w:val="22"/>
      </w:rPr>
    </w:pPr>
  </w:p>
  <w:p w:rsidR="007C3E4A" w:rsidRDefault="007C3E4A">
    <w:pPr>
      <w:pStyle w:val="HeaderFooter"/>
      <w:tabs>
        <w:tab w:val="clear" w:pos="9020"/>
        <w:tab w:val="center" w:pos="4819"/>
        <w:tab w:val="right" w:pos="9638"/>
      </w:tabs>
      <w:rPr>
        <w:rFonts w:ascii="Cronos Pro" w:hAnsi="Cronos Pro"/>
        <w:color w:val="929292"/>
        <w:sz w:val="22"/>
        <w:szCs w:val="22"/>
      </w:rPr>
    </w:pPr>
  </w:p>
  <w:p w:rsidR="007C3E4A" w:rsidRDefault="00B5611A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Cronos Pro" w:hAnsi="Cronos Pro"/>
        <w:color w:val="7E7E7E"/>
        <w:sz w:val="22"/>
        <w:szCs w:val="22"/>
      </w:rPr>
      <w:tab/>
    </w:r>
    <w:proofErr w:type="spellStart"/>
    <w:r>
      <w:rPr>
        <w:rFonts w:ascii="Cronos Pro" w:hAnsi="Cronos Pro"/>
        <w:color w:val="7E7E7E"/>
        <w:sz w:val="22"/>
        <w:szCs w:val="22"/>
      </w:rPr>
      <w:t>Telliskivi</w:t>
    </w:r>
    <w:proofErr w:type="spellEnd"/>
    <w:r>
      <w:rPr>
        <w:rFonts w:ascii="Cronos Pro" w:hAnsi="Cronos Pro"/>
        <w:color w:val="7E7E7E"/>
        <w:sz w:val="22"/>
        <w:szCs w:val="22"/>
      </w:rPr>
      <w:t xml:space="preserve"> 60a, Tallinn 10412          |          info@terveilm.ee          |          </w:t>
    </w:r>
    <w:hyperlink r:id="rId1" w:history="1">
      <w:r>
        <w:rPr>
          <w:rStyle w:val="Hyperlink0"/>
          <w:rFonts w:ascii="Cronos Pro" w:hAnsi="Cronos Pro"/>
          <w:sz w:val="22"/>
          <w:szCs w:val="22"/>
        </w:rPr>
        <w:t>www.terveilm.ee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11A" w:rsidRDefault="00B5611A">
      <w:r>
        <w:separator/>
      </w:r>
    </w:p>
  </w:footnote>
  <w:footnote w:type="continuationSeparator" w:id="0">
    <w:p w:rsidR="00B5611A" w:rsidRDefault="00B5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E4A" w:rsidRDefault="00B5611A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>
          <wp:extent cx="2080701" cy="85348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KÜ_pohilogo_RGB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701" cy="8534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45DB4"/>
    <w:multiLevelType w:val="hybridMultilevel"/>
    <w:tmpl w:val="D7F8C0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4A"/>
    <w:rsid w:val="00670DA1"/>
    <w:rsid w:val="007C3E4A"/>
    <w:rsid w:val="00B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BB9F4-9CCE-4DFA-B22D-4EA8DF09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rPr>
      <w:sz w:val="24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70D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-851" w:right="-285"/>
      <w:jc w:val="center"/>
      <w:outlineLvl w:val="3"/>
    </w:pPr>
    <w:rPr>
      <w:rFonts w:eastAsia="Times New Roman"/>
      <w:b/>
      <w:sz w:val="40"/>
      <w:szCs w:val="20"/>
      <w:bdr w:val="none" w:sz="0" w:space="0" w:color="auto"/>
      <w:lang w:val="et-EE"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670DA1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line="360" w:lineRule="auto"/>
      <w:ind w:left="-709" w:firstLine="709"/>
      <w:outlineLvl w:val="8"/>
    </w:pPr>
    <w:rPr>
      <w:rFonts w:ascii="Tahoma" w:eastAsia="Times New Roman" w:hAnsi="Tahoma" w:cs="Tahoma"/>
      <w:b/>
      <w:bCs/>
      <w:szCs w:val="20"/>
      <w:bdr w:val="none" w:sz="0" w:space="0" w:color="auto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perlink"/>
    <w:rPr>
      <w:color w:val="7E7E7E"/>
      <w:u w:val="single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Pealkiri4Mrk">
    <w:name w:val="Pealkiri 4 Märk"/>
    <w:basedOn w:val="Liguvaikefont"/>
    <w:link w:val="Pealkiri4"/>
    <w:semiHidden/>
    <w:rsid w:val="00670DA1"/>
    <w:rPr>
      <w:rFonts w:eastAsia="Times New Roman"/>
      <w:b/>
      <w:sz w:val="40"/>
      <w:bdr w:val="none" w:sz="0" w:space="0" w:color="auto"/>
      <w:lang w:val="et-EE"/>
    </w:rPr>
  </w:style>
  <w:style w:type="character" w:customStyle="1" w:styleId="Pealkiri9Mrk">
    <w:name w:val="Pealkiri 9 Märk"/>
    <w:basedOn w:val="Liguvaikefont"/>
    <w:link w:val="Pealkiri9"/>
    <w:semiHidden/>
    <w:rsid w:val="00670DA1"/>
    <w:rPr>
      <w:rFonts w:ascii="Tahoma" w:eastAsia="Times New Roman" w:hAnsi="Tahoma" w:cs="Tahoma"/>
      <w:b/>
      <w:bCs/>
      <w:sz w:val="24"/>
      <w:bdr w:val="none" w:sz="0" w:space="0" w:color="auto"/>
      <w:lang w:val="et-EE"/>
    </w:rPr>
  </w:style>
  <w:style w:type="paragraph" w:styleId="Pis">
    <w:name w:val="header"/>
    <w:basedOn w:val="Normaallaad"/>
    <w:link w:val="PisMrk"/>
    <w:semiHidden/>
    <w:unhideWhenUsed/>
    <w:rsid w:val="00670D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tLeast"/>
    </w:pPr>
    <w:rPr>
      <w:rFonts w:ascii="Univers" w:eastAsia="Times New Roman" w:hAnsi="Univers"/>
      <w:sz w:val="20"/>
      <w:szCs w:val="20"/>
      <w:bdr w:val="none" w:sz="0" w:space="0" w:color="auto"/>
      <w:lang w:val="de-DE" w:eastAsia="et-EE"/>
    </w:rPr>
  </w:style>
  <w:style w:type="character" w:customStyle="1" w:styleId="PisMrk">
    <w:name w:val="Päis Märk"/>
    <w:basedOn w:val="Liguvaikefont"/>
    <w:link w:val="Pis"/>
    <w:semiHidden/>
    <w:rsid w:val="00670DA1"/>
    <w:rPr>
      <w:rFonts w:ascii="Univers" w:eastAsia="Times New Roman" w:hAnsi="Univers"/>
      <w:bdr w:val="none" w:sz="0" w:space="0" w:color="auto"/>
      <w:lang w:val="de-DE" w:eastAsia="et-EE"/>
    </w:rPr>
  </w:style>
  <w:style w:type="paragraph" w:styleId="ldpealkiri">
    <w:name w:val="Title"/>
    <w:basedOn w:val="Normaallaad"/>
    <w:link w:val="ldpealkiriMrk"/>
    <w:qFormat/>
    <w:rsid w:val="00670D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line="276" w:lineRule="atLeast"/>
      <w:jc w:val="center"/>
    </w:pPr>
    <w:rPr>
      <w:rFonts w:ascii="Univers" w:eastAsia="Times New Roman" w:hAnsi="Univers"/>
      <w:b/>
      <w:sz w:val="32"/>
      <w:szCs w:val="20"/>
      <w:bdr w:val="none" w:sz="0" w:space="0" w:color="auto"/>
      <w:lang w:val="de-DE" w:eastAsia="et-EE"/>
    </w:rPr>
  </w:style>
  <w:style w:type="character" w:customStyle="1" w:styleId="ldpealkiriMrk">
    <w:name w:val="Üldpealkiri Märk"/>
    <w:basedOn w:val="Liguvaikefont"/>
    <w:link w:val="ldpealkiri"/>
    <w:rsid w:val="00670DA1"/>
    <w:rPr>
      <w:rFonts w:ascii="Univers" w:eastAsia="Times New Roman" w:hAnsi="Univers"/>
      <w:b/>
      <w:sz w:val="32"/>
      <w:bdr w:val="none" w:sz="0" w:space="0" w:color="auto"/>
      <w:lang w:val="de-D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rveilm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sigrid solnik</cp:lastModifiedBy>
  <cp:revision>2</cp:revision>
  <dcterms:created xsi:type="dcterms:W3CDTF">2017-10-15T06:39:00Z</dcterms:created>
  <dcterms:modified xsi:type="dcterms:W3CDTF">2017-10-15T06:39:00Z</dcterms:modified>
</cp:coreProperties>
</file>